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CF" w:rsidRDefault="00F46CCF" w:rsidP="00F46CCF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</w:t>
      </w:r>
      <w:r>
        <w:rPr>
          <w:rFonts w:ascii="Calibri" w:hAnsi="Calibri"/>
          <w:b/>
          <w:noProof/>
        </w:rPr>
        <w:drawing>
          <wp:inline distT="0" distB="0" distL="0" distR="0">
            <wp:extent cx="1038225" cy="828675"/>
            <wp:effectExtent l="0" t="0" r="9525" b="9525"/>
            <wp:docPr id="1" name="Рисунок 1" descr="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</w:rPr>
        <w:t xml:space="preserve">         </w:t>
      </w:r>
    </w:p>
    <w:p w:rsidR="00F46CCF" w:rsidRDefault="00F46CCF" w:rsidP="009C30D7">
      <w:pPr>
        <w:spacing w:line="276" w:lineRule="auto"/>
        <w:rPr>
          <w:sz w:val="20"/>
          <w:szCs w:val="20"/>
        </w:rPr>
      </w:pPr>
      <w:r>
        <w:rPr>
          <w:rFonts w:ascii="Calibri" w:hAnsi="Calibri"/>
        </w:rPr>
        <w:t xml:space="preserve">                    </w:t>
      </w:r>
    </w:p>
    <w:p w:rsidR="00F46CCF" w:rsidRDefault="00F46CCF" w:rsidP="00F46CCF">
      <w:pPr>
        <w:ind w:left="-993" w:firstLine="993"/>
        <w:rPr>
          <w:sz w:val="20"/>
          <w:szCs w:val="20"/>
        </w:rPr>
      </w:pPr>
    </w:p>
    <w:p w:rsidR="009C30D7" w:rsidRPr="00D31AAC" w:rsidRDefault="009C30D7" w:rsidP="009C30D7">
      <w:pPr>
        <w:spacing w:line="276" w:lineRule="auto"/>
        <w:jc w:val="center"/>
        <w:rPr>
          <w:b/>
        </w:rPr>
      </w:pPr>
      <w:r w:rsidRPr="00D31AAC">
        <w:rPr>
          <w:b/>
        </w:rPr>
        <w:t>МИНИСТЕРСТВО ОБРАЗОВАНИЯ РЕСПУБЛИКИ ДАГЕСТАН</w:t>
      </w:r>
    </w:p>
    <w:p w:rsidR="009C30D7" w:rsidRPr="00D31AAC" w:rsidRDefault="009C30D7" w:rsidP="009C30D7">
      <w:pPr>
        <w:spacing w:line="276" w:lineRule="auto"/>
        <w:jc w:val="center"/>
        <w:rPr>
          <w:b/>
        </w:rPr>
      </w:pPr>
      <w:r w:rsidRPr="00D31AAC">
        <w:rPr>
          <w:b/>
        </w:rPr>
        <w:t>МУНИЦИПАЛЬНОЕ КАЗЕННОЕ ОБЩЕОБРАЗОВАТЕЛЬНОЕ УЧРЕЖДЕНИЕ</w:t>
      </w:r>
    </w:p>
    <w:p w:rsidR="009C30D7" w:rsidRPr="00D31AAC" w:rsidRDefault="009C30D7" w:rsidP="009C30D7">
      <w:pPr>
        <w:spacing w:line="276" w:lineRule="auto"/>
        <w:jc w:val="center"/>
        <w:rPr>
          <w:b/>
        </w:rPr>
      </w:pPr>
      <w:r w:rsidRPr="00D31AAC">
        <w:rPr>
          <w:b/>
        </w:rPr>
        <w:t>«СТАЛЬСКАЯ ГИМНАЗИЯ»</w:t>
      </w:r>
    </w:p>
    <w:p w:rsidR="009C30D7" w:rsidRPr="00D31AAC" w:rsidRDefault="009C30D7" w:rsidP="009C30D7">
      <w:pPr>
        <w:shd w:val="clear" w:color="auto" w:fill="FFFFFF"/>
        <w:suppressAutoHyphens/>
        <w:spacing w:line="300" w:lineRule="atLeast"/>
        <w:jc w:val="center"/>
        <w:textAlignment w:val="baseline"/>
        <w:rPr>
          <w:b/>
          <w:bCs/>
          <w:color w:val="000000"/>
          <w:kern w:val="2"/>
        </w:rPr>
      </w:pPr>
    </w:p>
    <w:p w:rsidR="009C30D7" w:rsidRPr="00D31AAC" w:rsidRDefault="009C30D7" w:rsidP="009C30D7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9C30D7" w:rsidRPr="00D31AAC" w:rsidRDefault="009C30D7" w:rsidP="009C30D7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D31AAC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9C30D7" w:rsidRPr="00D31AAC" w:rsidRDefault="009C30D7" w:rsidP="009C30D7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D31AAC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9C30D7" w:rsidRPr="00D31AAC" w:rsidRDefault="009C30D7" w:rsidP="009C30D7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D31AAC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D31AAC">
        <w:rPr>
          <w:b/>
          <w:color w:val="000000"/>
        </w:rPr>
        <w:t>Стальская</w:t>
      </w:r>
      <w:proofErr w:type="spellEnd"/>
      <w:r w:rsidRPr="00D31AAC">
        <w:rPr>
          <w:b/>
          <w:color w:val="000000"/>
        </w:rPr>
        <w:t xml:space="preserve"> гимназия»</w:t>
      </w:r>
    </w:p>
    <w:p w:rsidR="009C30D7" w:rsidRPr="00D31AAC" w:rsidRDefault="009C4488" w:rsidP="009C30D7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</w:t>
      </w:r>
      <w:proofErr w:type="spellStart"/>
      <w:r w:rsidR="009C30D7" w:rsidRPr="00D31AAC">
        <w:rPr>
          <w:b/>
          <w:color w:val="000000"/>
        </w:rPr>
        <w:t>Гаджимагомедов</w:t>
      </w:r>
      <w:proofErr w:type="spellEnd"/>
      <w:r w:rsidR="009C30D7" w:rsidRPr="00D31AAC">
        <w:rPr>
          <w:b/>
          <w:color w:val="000000"/>
        </w:rPr>
        <w:t xml:space="preserve"> М.Я</w:t>
      </w:r>
    </w:p>
    <w:p w:rsidR="00F46CCF" w:rsidRPr="00D31AAC" w:rsidRDefault="009C30D7" w:rsidP="00D31AAC">
      <w:pPr>
        <w:tabs>
          <w:tab w:val="left" w:pos="6795"/>
        </w:tabs>
        <w:rPr>
          <w:b/>
        </w:rPr>
      </w:pPr>
      <w:r w:rsidRPr="00D31AAC">
        <w:rPr>
          <w:b/>
        </w:rPr>
        <w:t xml:space="preserve">                                                                                                               «  </w:t>
      </w:r>
      <w:r w:rsidR="007C530C">
        <w:rPr>
          <w:b/>
        </w:rPr>
        <w:t>»                         2016</w:t>
      </w:r>
      <w:r w:rsidR="00D31AAC">
        <w:rPr>
          <w:b/>
        </w:rPr>
        <w:t>г.</w:t>
      </w:r>
    </w:p>
    <w:p w:rsidR="00F46CCF" w:rsidRDefault="00F46CCF" w:rsidP="00F46CCF">
      <w:pPr>
        <w:ind w:left="4525" w:hanging="4525"/>
        <w:rPr>
          <w:b/>
          <w:bCs/>
          <w:sz w:val="26"/>
          <w:szCs w:val="26"/>
        </w:rPr>
      </w:pPr>
    </w:p>
    <w:p w:rsidR="00F46CCF" w:rsidRDefault="00F46CCF" w:rsidP="00F46CCF">
      <w:pPr>
        <w:ind w:left="4525" w:hanging="4525"/>
        <w:rPr>
          <w:b/>
          <w:bCs/>
          <w:sz w:val="26"/>
          <w:szCs w:val="26"/>
        </w:rPr>
      </w:pPr>
    </w:p>
    <w:p w:rsidR="00F46CCF" w:rsidRDefault="00F46CCF" w:rsidP="00F46CCF">
      <w:pPr>
        <w:pStyle w:val="consplusnormal"/>
        <w:spacing w:before="0" w:beforeAutospacing="0"/>
        <w:jc w:val="center"/>
        <w:rPr>
          <w:b/>
          <w:sz w:val="26"/>
          <w:szCs w:val="26"/>
        </w:rPr>
      </w:pPr>
    </w:p>
    <w:p w:rsidR="00F46CCF" w:rsidRDefault="00F46CCF" w:rsidP="007C530C">
      <w:pPr>
        <w:pStyle w:val="1"/>
        <w:spacing w:before="0" w:beforeAutospacing="0" w:after="0" w:afterAutospacing="0" w:line="276" w:lineRule="auto"/>
        <w:jc w:val="center"/>
        <w:rPr>
          <w:rStyle w:val="a8"/>
          <w:i w:val="0"/>
        </w:rPr>
      </w:pPr>
      <w:r>
        <w:rPr>
          <w:rStyle w:val="a8"/>
          <w:i w:val="0"/>
          <w:sz w:val="26"/>
          <w:szCs w:val="26"/>
        </w:rPr>
        <w:t>ПОЛОЖЕНИЕ</w:t>
      </w:r>
    </w:p>
    <w:p w:rsidR="009C30D7" w:rsidRPr="00D31AAC" w:rsidRDefault="00D31AAC" w:rsidP="007C530C">
      <w:pPr>
        <w:pStyle w:val="1"/>
        <w:spacing w:before="0" w:beforeAutospacing="0" w:after="0" w:afterAutospacing="0" w:line="276" w:lineRule="auto"/>
        <w:jc w:val="center"/>
        <w:rPr>
          <w:iCs/>
          <w:sz w:val="26"/>
          <w:szCs w:val="26"/>
        </w:rPr>
      </w:pPr>
      <w:r>
        <w:rPr>
          <w:rStyle w:val="a8"/>
          <w:i w:val="0"/>
          <w:sz w:val="26"/>
          <w:szCs w:val="26"/>
        </w:rPr>
        <w:t>О</w:t>
      </w:r>
      <w:r w:rsidR="00F46CCF">
        <w:rPr>
          <w:rStyle w:val="a8"/>
          <w:i w:val="0"/>
          <w:sz w:val="26"/>
          <w:szCs w:val="26"/>
        </w:rPr>
        <w:t xml:space="preserve"> КЛАССНОМ РОДИТЕЛЬСКОМ СОБРАНИИ</w:t>
      </w:r>
    </w:p>
    <w:p w:rsidR="007C530C" w:rsidRDefault="007C530C" w:rsidP="00F46CCF">
      <w:pPr>
        <w:spacing w:line="276" w:lineRule="auto"/>
        <w:ind w:left="851"/>
        <w:jc w:val="center"/>
        <w:rPr>
          <w:b/>
          <w:sz w:val="28"/>
          <w:szCs w:val="28"/>
        </w:rPr>
      </w:pPr>
    </w:p>
    <w:p w:rsidR="00F46CCF" w:rsidRDefault="00F46CCF" w:rsidP="00F46CCF">
      <w:pPr>
        <w:spacing w:line="276" w:lineRule="auto"/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7C530C" w:rsidRDefault="00F46CCF" w:rsidP="00F46C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1.1. Настоящее Положение о классном родительском  собрании муниципального казенного общеобразовательного учреждения «</w:t>
      </w:r>
      <w:proofErr w:type="spellStart"/>
      <w:r w:rsidR="009C30D7">
        <w:rPr>
          <w:sz w:val="28"/>
          <w:szCs w:val="28"/>
        </w:rPr>
        <w:t>Стальская</w:t>
      </w:r>
      <w:proofErr w:type="spellEnd"/>
      <w:r w:rsidR="009C30D7">
        <w:rPr>
          <w:sz w:val="28"/>
          <w:szCs w:val="28"/>
        </w:rPr>
        <w:t xml:space="preserve"> гимназия</w:t>
      </w:r>
      <w:r>
        <w:rPr>
          <w:sz w:val="28"/>
          <w:szCs w:val="28"/>
        </w:rPr>
        <w:t>» (далее по тексту – положение) разработано в соответствии с законом «Об образовании», типовым положением об образоват</w:t>
      </w:r>
      <w:r w:rsidR="007C530C">
        <w:rPr>
          <w:sz w:val="28"/>
          <w:szCs w:val="28"/>
        </w:rPr>
        <w:t xml:space="preserve">ельном учреждении, Уставом </w:t>
      </w:r>
      <w:r w:rsidR="009C30D7">
        <w:rPr>
          <w:sz w:val="28"/>
          <w:szCs w:val="28"/>
        </w:rPr>
        <w:t>гимназии</w:t>
      </w:r>
      <w:r>
        <w:rPr>
          <w:sz w:val="28"/>
          <w:szCs w:val="28"/>
        </w:rPr>
        <w:t>.</w:t>
      </w:r>
    </w:p>
    <w:p w:rsidR="00F46CCF" w:rsidRDefault="00F46CCF" w:rsidP="00F46C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           1.2. Настоящее Положение регламентирует деятельность классных родительских собраний  МКОУ «</w:t>
      </w:r>
      <w:proofErr w:type="spellStart"/>
      <w:r w:rsidR="009C30D7">
        <w:rPr>
          <w:sz w:val="28"/>
          <w:szCs w:val="28"/>
        </w:rPr>
        <w:t>Стальская</w:t>
      </w:r>
      <w:proofErr w:type="spellEnd"/>
      <w:r w:rsidR="009C30D7">
        <w:rPr>
          <w:sz w:val="28"/>
          <w:szCs w:val="28"/>
        </w:rPr>
        <w:t xml:space="preserve"> гимназия</w:t>
      </w:r>
      <w:r>
        <w:rPr>
          <w:sz w:val="28"/>
          <w:szCs w:val="28"/>
        </w:rPr>
        <w:t>», являющихся органами самоуправления.</w:t>
      </w:r>
    </w:p>
    <w:p w:rsidR="00F46CCF" w:rsidRDefault="00F46CCF" w:rsidP="00F46C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1.3. Положение принимается на общешкольном  родительском собрании, утверждается и вводи</w:t>
      </w:r>
      <w:r w:rsidR="009C30D7">
        <w:rPr>
          <w:sz w:val="28"/>
          <w:szCs w:val="28"/>
        </w:rPr>
        <w:t>тся в действие приказом по гимназии</w:t>
      </w:r>
      <w:r>
        <w:rPr>
          <w:sz w:val="28"/>
          <w:szCs w:val="28"/>
        </w:rPr>
        <w:t xml:space="preserve">.            Изменения и дополнения в настоящее Положение вносятся в таком же порядке. </w:t>
      </w:r>
      <w:r>
        <w:rPr>
          <w:sz w:val="28"/>
          <w:szCs w:val="28"/>
        </w:rPr>
        <w:br/>
        <w:t xml:space="preserve">           1.4. Классное родительское собрание избирает исполнительный орган – родительский комитет.</w:t>
      </w:r>
    </w:p>
    <w:p w:rsidR="00F46CCF" w:rsidRDefault="00F46CCF" w:rsidP="00F46CCF">
      <w:pPr>
        <w:tabs>
          <w:tab w:val="left" w:pos="561"/>
        </w:tabs>
        <w:spacing w:line="276" w:lineRule="auto"/>
        <w:ind w:left="851"/>
        <w:jc w:val="both"/>
        <w:rPr>
          <w:sz w:val="28"/>
          <w:szCs w:val="28"/>
        </w:rPr>
      </w:pPr>
    </w:p>
    <w:p w:rsidR="00F46CCF" w:rsidRDefault="00F46CCF" w:rsidP="00F46CCF">
      <w:pPr>
        <w:tabs>
          <w:tab w:val="left" w:pos="561"/>
        </w:tabs>
        <w:spacing w:line="276" w:lineRule="auto"/>
        <w:ind w:left="851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 Основные задачи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 Основными задачами классного родительского собрания являются:</w:t>
      </w:r>
    </w:p>
    <w:p w:rsidR="00F46CCF" w:rsidRDefault="00F46CCF" w:rsidP="00F46CCF">
      <w:pPr>
        <w:numPr>
          <w:ilvl w:val="0"/>
          <w:numId w:val="1"/>
        </w:numPr>
        <w:tabs>
          <w:tab w:val="left" w:pos="0"/>
        </w:tabs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координация деятельности родителей (законных представителей) и педагогов по воспитанию детей;</w:t>
      </w:r>
    </w:p>
    <w:p w:rsidR="00F46CCF" w:rsidRDefault="00F46CCF" w:rsidP="00F46CCF">
      <w:pPr>
        <w:numPr>
          <w:ilvl w:val="0"/>
          <w:numId w:val="1"/>
        </w:numPr>
        <w:tabs>
          <w:tab w:val="left" w:pos="0"/>
        </w:tabs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педагогической культуры  родителей (законных представителей);</w:t>
      </w:r>
    </w:p>
    <w:p w:rsidR="00F46CCF" w:rsidRDefault="00F46CCF" w:rsidP="00F46CCF">
      <w:pPr>
        <w:numPr>
          <w:ilvl w:val="0"/>
          <w:numId w:val="1"/>
        </w:numPr>
        <w:tabs>
          <w:tab w:val="clear" w:pos="720"/>
          <w:tab w:val="left" w:pos="851"/>
          <w:tab w:val="left" w:pos="1560"/>
        </w:tabs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родительской общественности к активном</w:t>
      </w:r>
      <w:r w:rsidR="007C530C">
        <w:rPr>
          <w:sz w:val="28"/>
          <w:szCs w:val="28"/>
        </w:rPr>
        <w:t>у участию в жизни класса и гимназии</w:t>
      </w:r>
      <w:r>
        <w:rPr>
          <w:sz w:val="28"/>
          <w:szCs w:val="28"/>
        </w:rPr>
        <w:t>;</w:t>
      </w:r>
    </w:p>
    <w:p w:rsidR="00F46CCF" w:rsidRDefault="00F46CCF" w:rsidP="00F46CCF">
      <w:pPr>
        <w:numPr>
          <w:ilvl w:val="0"/>
          <w:numId w:val="1"/>
        </w:numPr>
        <w:tabs>
          <w:tab w:val="left" w:pos="0"/>
        </w:tabs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 классному руководителю в защите законных прав и </w:t>
      </w:r>
      <w:proofErr w:type="gramStart"/>
      <w:r>
        <w:rPr>
          <w:sz w:val="28"/>
          <w:szCs w:val="28"/>
        </w:rPr>
        <w:t>интересов</w:t>
      </w:r>
      <w:proofErr w:type="gramEnd"/>
      <w:r>
        <w:rPr>
          <w:sz w:val="28"/>
          <w:szCs w:val="28"/>
        </w:rPr>
        <w:t xml:space="preserve"> обучающихся класса;</w:t>
      </w:r>
    </w:p>
    <w:p w:rsidR="00F46CCF" w:rsidRDefault="00F46CCF" w:rsidP="00F46CCF">
      <w:pPr>
        <w:numPr>
          <w:ilvl w:val="0"/>
          <w:numId w:val="1"/>
        </w:numPr>
        <w:tabs>
          <w:tab w:val="left" w:pos="0"/>
        </w:tabs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права родителей (законных представителей) на самоуправление.</w:t>
      </w:r>
    </w:p>
    <w:p w:rsidR="00F46CCF" w:rsidRDefault="00F46CCF" w:rsidP="00F46CCF">
      <w:pPr>
        <w:tabs>
          <w:tab w:val="left" w:pos="0"/>
        </w:tabs>
        <w:spacing w:line="276" w:lineRule="auto"/>
        <w:ind w:left="851"/>
        <w:jc w:val="both"/>
        <w:rPr>
          <w:sz w:val="28"/>
          <w:szCs w:val="28"/>
        </w:rPr>
      </w:pPr>
    </w:p>
    <w:p w:rsidR="00F46CCF" w:rsidRDefault="00F46CCF" w:rsidP="00F46CCF">
      <w:pPr>
        <w:tabs>
          <w:tab w:val="left" w:pos="561"/>
        </w:tabs>
        <w:spacing w:line="276" w:lineRule="auto"/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Функции</w:t>
      </w:r>
    </w:p>
    <w:p w:rsidR="00F46CCF" w:rsidRDefault="00F46CCF" w:rsidP="00F46CCF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Классное родительское собрание осуществляет следующие функции: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</w:t>
      </w:r>
      <w:r>
        <w:rPr>
          <w:sz w:val="28"/>
          <w:szCs w:val="28"/>
        </w:rPr>
        <w:tab/>
        <w:t>Принимает решения по вопросам сотрудничества семьи и Гимназии;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</w:t>
      </w:r>
      <w:r>
        <w:rPr>
          <w:sz w:val="28"/>
          <w:szCs w:val="28"/>
        </w:rPr>
        <w:tab/>
        <w:t>Выбирает родительский комитет класса, деятельность которого регламентируется положением о родительском комитете класса;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3.3. </w:t>
      </w:r>
      <w:r>
        <w:rPr>
          <w:sz w:val="28"/>
          <w:szCs w:val="28"/>
        </w:rPr>
        <w:tab/>
        <w:t>Заслушивает отчет родительского комитета класса о проделанной работе;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</w:t>
      </w:r>
      <w:r>
        <w:rPr>
          <w:sz w:val="28"/>
          <w:szCs w:val="28"/>
        </w:rPr>
        <w:tab/>
        <w:t>Заслушивает отчет классного руководителя о состоянии учебно-воспитательного процесса;</w:t>
      </w:r>
    </w:p>
    <w:p w:rsidR="00F46CCF" w:rsidRDefault="00F46CCF" w:rsidP="00F46CCF">
      <w:pPr>
        <w:numPr>
          <w:ilvl w:val="1"/>
          <w:numId w:val="2"/>
        </w:numPr>
        <w:tabs>
          <w:tab w:val="left" w:pos="561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Вносит предложения по совершенствованию образовательного процесса;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3.6.</w:t>
      </w:r>
      <w:r>
        <w:rPr>
          <w:sz w:val="28"/>
          <w:szCs w:val="28"/>
        </w:rPr>
        <w:tab/>
        <w:t>Принимает решения об участии (законных представителей) родителей  в организации и проведении классных мероприятий и праздников;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3.7.</w:t>
      </w:r>
      <w:r>
        <w:rPr>
          <w:sz w:val="28"/>
          <w:szCs w:val="28"/>
        </w:rPr>
        <w:tab/>
        <w:t>Принимает к сведению рекомендации педагогического коллектива по организации и содержанию воспитания детей в семье;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3.8.</w:t>
      </w:r>
      <w:r>
        <w:rPr>
          <w:sz w:val="28"/>
          <w:szCs w:val="28"/>
        </w:rPr>
        <w:tab/>
        <w:t>Рассматривает обращения родителе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законных представителей)  в свой адрес, а также обращения по поручению   классного руководителя по вопросам, отнесенным настоящим положением к компетенции классного родительского собрания.</w:t>
      </w:r>
    </w:p>
    <w:p w:rsidR="00F46CCF" w:rsidRDefault="00F46CCF" w:rsidP="00F46CCF">
      <w:pPr>
        <w:tabs>
          <w:tab w:val="left" w:pos="561"/>
        </w:tabs>
        <w:spacing w:line="276" w:lineRule="auto"/>
        <w:ind w:left="851"/>
        <w:jc w:val="both"/>
        <w:rPr>
          <w:sz w:val="28"/>
          <w:szCs w:val="28"/>
        </w:rPr>
      </w:pPr>
    </w:p>
    <w:p w:rsidR="00F46CCF" w:rsidRDefault="00F46CCF" w:rsidP="00F46CCF">
      <w:pPr>
        <w:tabs>
          <w:tab w:val="left" w:pos="561"/>
        </w:tabs>
        <w:spacing w:line="276" w:lineRule="auto"/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 Права</w:t>
      </w:r>
    </w:p>
    <w:p w:rsidR="00F46CCF" w:rsidRDefault="00F46CCF" w:rsidP="00F46CCF">
      <w:pPr>
        <w:tabs>
          <w:tab w:val="left" w:pos="0"/>
        </w:tabs>
        <w:spacing w:line="27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Классное родительское собрания имеет право: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4.1.</w:t>
      </w:r>
      <w:r>
        <w:rPr>
          <w:sz w:val="28"/>
          <w:szCs w:val="28"/>
        </w:rPr>
        <w:tab/>
        <w:t>Заслушивать и получать достоверную информацию о состоянии образовательной дея</w:t>
      </w:r>
      <w:r w:rsidR="009C30D7">
        <w:rPr>
          <w:sz w:val="28"/>
          <w:szCs w:val="28"/>
        </w:rPr>
        <w:t>тельности от администрации гимназии</w:t>
      </w:r>
      <w:proofErr w:type="gramStart"/>
      <w:r w:rsidR="009C30D7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классного руководителя;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4.2. </w:t>
      </w:r>
      <w:r>
        <w:rPr>
          <w:sz w:val="28"/>
          <w:szCs w:val="28"/>
        </w:rPr>
        <w:tab/>
        <w:t xml:space="preserve">Принимать участие в </w:t>
      </w:r>
      <w:r w:rsidR="009C30D7">
        <w:rPr>
          <w:sz w:val="28"/>
          <w:szCs w:val="28"/>
        </w:rPr>
        <w:t>обсуждении локальных актов гимназии</w:t>
      </w:r>
      <w:r>
        <w:rPr>
          <w:sz w:val="28"/>
          <w:szCs w:val="28"/>
        </w:rPr>
        <w:t>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4.3. </w:t>
      </w:r>
      <w:r>
        <w:rPr>
          <w:sz w:val="28"/>
          <w:szCs w:val="28"/>
        </w:rPr>
        <w:tab/>
        <w:t>Вносить свои предложения по совершенствованию о</w:t>
      </w:r>
      <w:r w:rsidR="009C30D7">
        <w:rPr>
          <w:sz w:val="28"/>
          <w:szCs w:val="28"/>
        </w:rPr>
        <w:t>бразовательного процесса в гимназии</w:t>
      </w:r>
      <w:r>
        <w:rPr>
          <w:sz w:val="28"/>
          <w:szCs w:val="28"/>
        </w:rPr>
        <w:t>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4.5. </w:t>
      </w:r>
      <w:r>
        <w:rPr>
          <w:sz w:val="28"/>
          <w:szCs w:val="28"/>
        </w:rPr>
        <w:tab/>
        <w:t>Контролировать безопасность условий осуществления образовательного процесса, выполнение СанПиН в отношении обучающихся своего класса;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4.6. </w:t>
      </w:r>
      <w:r>
        <w:rPr>
          <w:sz w:val="28"/>
          <w:szCs w:val="28"/>
        </w:rPr>
        <w:tab/>
        <w:t>Заслушивать отчет о работе родительского комитета класса.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4.7.  Избирать делегатов общешкольного родительского собрания по норме 4-5 представителя от каждого класса;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4.8.  Избирать состав родительского комитета класса.</w:t>
      </w:r>
    </w:p>
    <w:p w:rsidR="00F46CCF" w:rsidRDefault="00F46CCF" w:rsidP="00F46CCF">
      <w:pPr>
        <w:tabs>
          <w:tab w:val="left" w:pos="561"/>
        </w:tabs>
        <w:spacing w:line="276" w:lineRule="auto"/>
        <w:ind w:left="851"/>
        <w:jc w:val="both"/>
        <w:rPr>
          <w:sz w:val="28"/>
          <w:szCs w:val="28"/>
        </w:rPr>
      </w:pPr>
    </w:p>
    <w:p w:rsidR="00F46CCF" w:rsidRDefault="00F46CCF" w:rsidP="00F46CCF">
      <w:pPr>
        <w:tabs>
          <w:tab w:val="left" w:pos="561"/>
        </w:tabs>
        <w:spacing w:line="276" w:lineRule="auto"/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 Взаимосвязи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5.1. </w:t>
      </w:r>
      <w:r>
        <w:rPr>
          <w:sz w:val="28"/>
          <w:szCs w:val="28"/>
        </w:rPr>
        <w:tab/>
        <w:t>Классное родительское собрание взаимодействует с классным руководителем, учителями-предметниками, администрацией, учащимися по вопросам, касающимся всех участников образовательного процесса.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5.2. </w:t>
      </w:r>
      <w:proofErr w:type="gramStart"/>
      <w:r>
        <w:rPr>
          <w:sz w:val="28"/>
          <w:szCs w:val="28"/>
        </w:rPr>
        <w:t>Классное родительское собрание  взаимодействует с общешкольном родительским собранием через участие в его работе родителей обучающихся класса, с общешкольном родительским комитетом через представительство в нем председателя классного родительского комитета, с временными и (или) постоянными комиссиями, в состав которых входят родители (законные представители) обучающихся.</w:t>
      </w:r>
      <w:proofErr w:type="gramEnd"/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</w:p>
    <w:p w:rsidR="009C30D7" w:rsidRDefault="009C30D7" w:rsidP="00F46CCF">
      <w:pPr>
        <w:tabs>
          <w:tab w:val="left" w:pos="561"/>
        </w:tabs>
        <w:spacing w:line="276" w:lineRule="auto"/>
        <w:jc w:val="center"/>
        <w:rPr>
          <w:b/>
          <w:sz w:val="28"/>
          <w:szCs w:val="28"/>
        </w:rPr>
      </w:pPr>
    </w:p>
    <w:p w:rsidR="00F46CCF" w:rsidRDefault="00F46CCF" w:rsidP="00F46CCF">
      <w:pPr>
        <w:tabs>
          <w:tab w:val="left" w:pos="561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Организация работы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6.1. </w:t>
      </w:r>
      <w:r>
        <w:rPr>
          <w:sz w:val="28"/>
          <w:szCs w:val="28"/>
        </w:rPr>
        <w:tab/>
        <w:t>Классное родительское собрание проводится не менее 4-х раз в год по инициативе классного руководителя, администрации или родительского комитета класса, избирает председателя и секретаря. Председателем классного родительского  собрания  является, как правило, председатель родительского комитета класса;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6.2. </w:t>
      </w:r>
      <w:r>
        <w:rPr>
          <w:sz w:val="28"/>
          <w:szCs w:val="28"/>
        </w:rPr>
        <w:tab/>
        <w:t>Решение классного родительского собрания является правомочным, если в его работе участвует  не менее двух третей родителей (законных представителей)   обучающихся и если  за него проголосовало более половины присутствующих.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6CCF" w:rsidRDefault="00F46CCF" w:rsidP="00F46CCF">
      <w:pPr>
        <w:tabs>
          <w:tab w:val="left" w:pos="561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Ответственность</w:t>
      </w:r>
    </w:p>
    <w:p w:rsidR="00F46CCF" w:rsidRDefault="00F46CCF" w:rsidP="00F46CCF">
      <w:pPr>
        <w:pStyle w:val="a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7.1.</w:t>
      </w:r>
      <w:r>
        <w:rPr>
          <w:sz w:val="28"/>
          <w:szCs w:val="28"/>
        </w:rPr>
        <w:tab/>
        <w:t xml:space="preserve">Классное родительское собрание несет ответственность за выполнение закрепленных за ним задач и функций. </w:t>
      </w:r>
    </w:p>
    <w:p w:rsidR="00F46CCF" w:rsidRDefault="00F46CCF" w:rsidP="00F46CCF">
      <w:pPr>
        <w:pStyle w:val="a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7.2. Классные руководители несут ответственность за информирование директора, заместителей директора о вопросах, рассмотренных на </w:t>
      </w:r>
      <w:r>
        <w:rPr>
          <w:sz w:val="28"/>
          <w:szCs w:val="28"/>
        </w:rPr>
        <w:lastRenderedPageBreak/>
        <w:t>родительском собрании, и принятых решениях не позднее 2-х суток со дня проведения собрания.</w:t>
      </w:r>
    </w:p>
    <w:p w:rsidR="00F46CCF" w:rsidRDefault="00F46CCF" w:rsidP="00F46CCF">
      <w:pPr>
        <w:tabs>
          <w:tab w:val="left" w:pos="561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Делопроизводство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8.1.</w:t>
      </w:r>
      <w:r>
        <w:rPr>
          <w:sz w:val="28"/>
          <w:szCs w:val="28"/>
        </w:rPr>
        <w:tab/>
        <w:t>Классное родительское собрание протоколируется.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8.2.</w:t>
      </w:r>
      <w:r>
        <w:rPr>
          <w:sz w:val="28"/>
          <w:szCs w:val="28"/>
        </w:rPr>
        <w:tab/>
        <w:t>Ответственность за делопроизводство возлагается на председателя классного родительского собрания.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8.3. Протоколы классного родительского собрания хранятся в «Папке классного руководителя»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</w:p>
    <w:p w:rsidR="00331B25" w:rsidRDefault="00331B25">
      <w:bookmarkStart w:id="0" w:name="_GoBack"/>
      <w:bookmarkEnd w:id="0"/>
    </w:p>
    <w:sectPr w:rsidR="00331B25" w:rsidSect="00017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5165E"/>
    <w:multiLevelType w:val="multilevel"/>
    <w:tmpl w:val="A154C2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5D2D4BE9"/>
    <w:multiLevelType w:val="hybridMultilevel"/>
    <w:tmpl w:val="18D282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AE2"/>
    <w:rsid w:val="0000067F"/>
    <w:rsid w:val="0001749B"/>
    <w:rsid w:val="00331B25"/>
    <w:rsid w:val="00340332"/>
    <w:rsid w:val="00414AE2"/>
    <w:rsid w:val="007C530C"/>
    <w:rsid w:val="008A45FF"/>
    <w:rsid w:val="009C30D7"/>
    <w:rsid w:val="009C4488"/>
    <w:rsid w:val="00CE2806"/>
    <w:rsid w:val="00D31AAC"/>
    <w:rsid w:val="00D360F7"/>
    <w:rsid w:val="00F4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46C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rsid w:val="00F46C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basedOn w:val="a"/>
    <w:link w:val="a7"/>
    <w:semiHidden/>
    <w:unhideWhenUsed/>
    <w:rsid w:val="00F46CCF"/>
    <w:pPr>
      <w:tabs>
        <w:tab w:val="left" w:pos="0"/>
      </w:tabs>
      <w:jc w:val="both"/>
    </w:pPr>
  </w:style>
  <w:style w:type="character" w:customStyle="1" w:styleId="a7">
    <w:name w:val="Основной текст Знак"/>
    <w:basedOn w:val="a0"/>
    <w:link w:val="a6"/>
    <w:semiHidden/>
    <w:rsid w:val="00F46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46CCF"/>
    <w:pPr>
      <w:spacing w:before="100" w:beforeAutospacing="1" w:after="100" w:afterAutospacing="1"/>
    </w:pPr>
  </w:style>
  <w:style w:type="character" w:styleId="a8">
    <w:name w:val="Emphasis"/>
    <w:basedOn w:val="a0"/>
    <w:qFormat/>
    <w:rsid w:val="00F46CCF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46C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46C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rsid w:val="00F46C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basedOn w:val="a"/>
    <w:link w:val="a7"/>
    <w:semiHidden/>
    <w:unhideWhenUsed/>
    <w:rsid w:val="00F46CCF"/>
    <w:pPr>
      <w:tabs>
        <w:tab w:val="left" w:pos="0"/>
      </w:tabs>
      <w:jc w:val="both"/>
    </w:pPr>
  </w:style>
  <w:style w:type="character" w:customStyle="1" w:styleId="a7">
    <w:name w:val="Основной текст Знак"/>
    <w:basedOn w:val="a0"/>
    <w:link w:val="a6"/>
    <w:semiHidden/>
    <w:rsid w:val="00F46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46CCF"/>
    <w:pPr>
      <w:spacing w:before="100" w:beforeAutospacing="1" w:after="100" w:afterAutospacing="1"/>
    </w:pPr>
  </w:style>
  <w:style w:type="character" w:styleId="a8">
    <w:name w:val="Emphasis"/>
    <w:basedOn w:val="a0"/>
    <w:qFormat/>
    <w:rsid w:val="00F46CCF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46C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10</cp:revision>
  <dcterms:created xsi:type="dcterms:W3CDTF">2017-12-02T09:43:00Z</dcterms:created>
  <dcterms:modified xsi:type="dcterms:W3CDTF">2018-12-19T06:37:00Z</dcterms:modified>
</cp:coreProperties>
</file>